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2D" w:rsidRPr="0061242D" w:rsidRDefault="0061242D" w:rsidP="0061242D">
      <w:pPr>
        <w:pStyle w:val="Default"/>
        <w:rPr>
          <w:sz w:val="28"/>
          <w:szCs w:val="28"/>
        </w:rPr>
      </w:pPr>
    </w:p>
    <w:p w:rsidR="00046079" w:rsidRPr="0061242D" w:rsidRDefault="0061242D" w:rsidP="0061242D">
      <w:pPr>
        <w:pStyle w:val="Default"/>
        <w:jc w:val="center"/>
        <w:rPr>
          <w:sz w:val="28"/>
          <w:szCs w:val="28"/>
        </w:rPr>
      </w:pPr>
      <w:r w:rsidRPr="0061242D">
        <w:rPr>
          <w:b/>
          <w:bCs/>
          <w:sz w:val="28"/>
          <w:szCs w:val="28"/>
        </w:rPr>
        <w:t>СОГЛАСИЕ</w:t>
      </w:r>
    </w:p>
    <w:p w:rsidR="0061242D" w:rsidRDefault="0061242D" w:rsidP="0061242D">
      <w:pPr>
        <w:pStyle w:val="Default"/>
        <w:jc w:val="center"/>
        <w:rPr>
          <w:sz w:val="20"/>
          <w:szCs w:val="20"/>
        </w:rPr>
      </w:pPr>
      <w:r w:rsidRPr="0061242D">
        <w:rPr>
          <w:b/>
          <w:bCs/>
          <w:sz w:val="28"/>
          <w:szCs w:val="28"/>
        </w:rPr>
        <w:t>на обработку биометрических персональных данных</w:t>
      </w:r>
    </w:p>
    <w:p w:rsidR="0061242D" w:rsidRDefault="0061242D" w:rsidP="0061242D">
      <w:pPr>
        <w:pStyle w:val="Default"/>
        <w:rPr>
          <w:sz w:val="20"/>
          <w:szCs w:val="20"/>
        </w:rPr>
      </w:pPr>
    </w:p>
    <w:p w:rsidR="0061242D" w:rsidRPr="0061242D" w:rsidRDefault="00046079" w:rsidP="00046079">
      <w:pPr>
        <w:pStyle w:val="Default"/>
        <w:jc w:val="both"/>
      </w:pPr>
      <w:r>
        <w:t xml:space="preserve">     </w:t>
      </w:r>
      <w:r w:rsidR="0061242D" w:rsidRPr="0061242D">
        <w:t xml:space="preserve">В соответствии с Федеральным законом от 27.07.2006 №152 – ФЗ «О персональных данных» и со статьей 152.1 Гражданского кодекса РФ, я, </w:t>
      </w:r>
    </w:p>
    <w:p w:rsidR="0061242D" w:rsidRPr="0061242D" w:rsidRDefault="0061242D" w:rsidP="00046079">
      <w:pPr>
        <w:pStyle w:val="Default"/>
        <w:jc w:val="both"/>
      </w:pPr>
      <w:r w:rsidRPr="0061242D">
        <w:t xml:space="preserve">___________________________________________________________________, </w:t>
      </w:r>
    </w:p>
    <w:p w:rsidR="0061242D" w:rsidRPr="0061242D" w:rsidRDefault="0061242D" w:rsidP="00046079">
      <w:pPr>
        <w:pStyle w:val="Default"/>
        <w:jc w:val="both"/>
      </w:pPr>
      <w:r w:rsidRPr="0061242D">
        <w:rPr>
          <w:i/>
          <w:iCs/>
        </w:rPr>
        <w:t xml:space="preserve">(фамилия, имя, отчество родителя или иного законного представителя ребенка) </w:t>
      </w:r>
    </w:p>
    <w:p w:rsidR="0061242D" w:rsidRPr="0061242D" w:rsidRDefault="0061242D" w:rsidP="00046079">
      <w:pPr>
        <w:pStyle w:val="Default"/>
        <w:jc w:val="both"/>
      </w:pPr>
      <w:r w:rsidRPr="0061242D">
        <w:t>зарегистрированный(</w:t>
      </w:r>
      <w:proofErr w:type="spellStart"/>
      <w:r w:rsidRPr="0061242D">
        <w:t>ая</w:t>
      </w:r>
      <w:proofErr w:type="spellEnd"/>
      <w:r w:rsidRPr="0061242D">
        <w:t>) по адресу: ______________________</w:t>
      </w:r>
      <w:r w:rsidR="00046079">
        <w:t>_________</w:t>
      </w:r>
      <w:r w:rsidRPr="0061242D">
        <w:t xml:space="preserve">________________ </w:t>
      </w:r>
    </w:p>
    <w:p w:rsidR="0061242D" w:rsidRPr="0061242D" w:rsidRDefault="0061242D" w:rsidP="00046079">
      <w:pPr>
        <w:pStyle w:val="Default"/>
        <w:jc w:val="both"/>
      </w:pPr>
      <w:r w:rsidRPr="0061242D">
        <w:t>_______________________________________________________</w:t>
      </w:r>
      <w:r w:rsidR="00046079">
        <w:t>_________</w:t>
      </w:r>
      <w:r w:rsidRPr="0061242D">
        <w:t xml:space="preserve">_____________, </w:t>
      </w:r>
    </w:p>
    <w:p w:rsidR="0061242D" w:rsidRPr="0061242D" w:rsidRDefault="0061242D" w:rsidP="00046079">
      <w:pPr>
        <w:pStyle w:val="Default"/>
        <w:jc w:val="both"/>
      </w:pPr>
      <w:r w:rsidRPr="0061242D">
        <w:t xml:space="preserve">являясь родителем (законным представителем) </w:t>
      </w:r>
    </w:p>
    <w:p w:rsidR="0061242D" w:rsidRPr="0061242D" w:rsidRDefault="0061242D" w:rsidP="00046079">
      <w:pPr>
        <w:pStyle w:val="Default"/>
        <w:jc w:val="both"/>
      </w:pPr>
      <w:r w:rsidRPr="0061242D">
        <w:t>_____________________________________________</w:t>
      </w:r>
      <w:r w:rsidR="00046079">
        <w:t>____________________</w:t>
      </w:r>
      <w:r w:rsidRPr="0061242D">
        <w:t xml:space="preserve">____________, </w:t>
      </w:r>
    </w:p>
    <w:p w:rsidR="0061242D" w:rsidRPr="0061242D" w:rsidRDefault="0061242D" w:rsidP="00046079">
      <w:pPr>
        <w:pStyle w:val="Default"/>
        <w:jc w:val="both"/>
      </w:pPr>
      <w:r w:rsidRPr="0061242D">
        <w:rPr>
          <w:i/>
          <w:iCs/>
        </w:rPr>
        <w:t xml:space="preserve">(фамилия, имя, отчество и дата рождения ребенка) </w:t>
      </w:r>
    </w:p>
    <w:p w:rsidR="0061242D" w:rsidRPr="0061242D" w:rsidRDefault="0061242D" w:rsidP="00046079">
      <w:pPr>
        <w:pStyle w:val="Default"/>
        <w:jc w:val="both"/>
      </w:pPr>
      <w:r w:rsidRPr="0061242D">
        <w:t xml:space="preserve">настоящим даю свое согласие на: </w:t>
      </w:r>
    </w:p>
    <w:p w:rsidR="0061242D" w:rsidRPr="0061242D" w:rsidRDefault="0061242D" w:rsidP="00046079">
      <w:pPr>
        <w:pStyle w:val="Default"/>
        <w:jc w:val="both"/>
      </w:pPr>
      <w:r w:rsidRPr="0061242D">
        <w:t xml:space="preserve">- обработку биометрических персональных данных моего ребенка в целях обеспечения безопасности; </w:t>
      </w:r>
    </w:p>
    <w:p w:rsidR="0061242D" w:rsidRPr="00C20CD6" w:rsidRDefault="0061242D" w:rsidP="00046079">
      <w:pPr>
        <w:pStyle w:val="Default"/>
        <w:jc w:val="both"/>
      </w:pPr>
      <w:r w:rsidRPr="0061242D">
        <w:t xml:space="preserve">- размещение фотографий и информации о достижениях моего ребенка на сайте и информационных стендах </w:t>
      </w:r>
      <w:r w:rsidR="00046079">
        <w:t>М</w:t>
      </w:r>
      <w:r w:rsidR="00145E65">
        <w:t>А</w:t>
      </w:r>
      <w:r w:rsidR="00046079">
        <w:t xml:space="preserve">ОУ «СОШ </w:t>
      </w:r>
      <w:proofErr w:type="spellStart"/>
      <w:r w:rsidR="00046079">
        <w:t>с</w:t>
      </w:r>
      <w:proofErr w:type="gramStart"/>
      <w:r w:rsidR="00046079">
        <w:t>.Б</w:t>
      </w:r>
      <w:proofErr w:type="gramEnd"/>
      <w:r w:rsidR="00046079">
        <w:t>агаевка</w:t>
      </w:r>
      <w:proofErr w:type="spellEnd"/>
      <w:r w:rsidR="00046079">
        <w:t xml:space="preserve"> </w:t>
      </w:r>
      <w:proofErr w:type="spellStart"/>
      <w:r w:rsidR="00046079">
        <w:t>им.Н.В</w:t>
      </w:r>
      <w:proofErr w:type="spellEnd"/>
      <w:r w:rsidR="00046079">
        <w:t xml:space="preserve">. </w:t>
      </w:r>
      <w:proofErr w:type="spellStart"/>
      <w:r w:rsidR="00046079">
        <w:t>Котлова</w:t>
      </w:r>
      <w:proofErr w:type="spellEnd"/>
      <w:r w:rsidR="00046079">
        <w:t>»</w:t>
      </w:r>
      <w:r w:rsidRPr="0061242D">
        <w:t>, расположенного по адресу:</w:t>
      </w:r>
      <w:r w:rsidR="00046079">
        <w:t xml:space="preserve"> 410513</w:t>
      </w:r>
      <w:r w:rsidRPr="0061242D">
        <w:t xml:space="preserve"> </w:t>
      </w:r>
      <w:r w:rsidR="005657EE">
        <w:t>Саратовская область, г. Саратов, с.Багаевка,</w:t>
      </w:r>
      <w:bookmarkStart w:id="0" w:name="_GoBack"/>
      <w:bookmarkEnd w:id="0"/>
      <w:r w:rsidR="00046079">
        <w:t xml:space="preserve"> б\н</w:t>
      </w:r>
      <w:r w:rsidRPr="0061242D">
        <w:t xml:space="preserve">; адрес сайта: </w:t>
      </w:r>
      <w:r w:rsidR="00046079" w:rsidRPr="00046079">
        <w:rPr>
          <w:rStyle w:val="a3"/>
          <w:shd w:val="clear" w:color="auto" w:fill="FFFFFF"/>
        </w:rPr>
        <w:t>h</w:t>
      </w:r>
      <w:r w:rsidR="00C20CD6">
        <w:rPr>
          <w:rStyle w:val="a3"/>
          <w:shd w:val="clear" w:color="auto" w:fill="FFFFFF"/>
        </w:rPr>
        <w:t>ttp:bagaevka.</w:t>
      </w:r>
      <w:r w:rsidR="00145E65">
        <w:rPr>
          <w:rStyle w:val="a3"/>
          <w:shd w:val="clear" w:color="auto" w:fill="FFFFFF"/>
        </w:rPr>
        <w:t>ucoz.</w:t>
      </w:r>
      <w:r w:rsidR="00C20CD6">
        <w:rPr>
          <w:rStyle w:val="a3"/>
          <w:shd w:val="clear" w:color="auto" w:fill="FFFFFF"/>
          <w:lang w:val="en-US"/>
        </w:rPr>
        <w:t>net</w:t>
      </w:r>
    </w:p>
    <w:p w:rsidR="0061242D" w:rsidRPr="0061242D" w:rsidRDefault="0061242D" w:rsidP="00046079">
      <w:pPr>
        <w:pStyle w:val="Default"/>
        <w:jc w:val="both"/>
      </w:pPr>
      <w:r w:rsidRPr="0061242D">
        <w:t xml:space="preserve">Настоящее согласие дано мной лично, вступает в силу со дня его подписания и действует бессрочно. </w:t>
      </w:r>
    </w:p>
    <w:p w:rsidR="0061242D" w:rsidRPr="0061242D" w:rsidRDefault="0061242D" w:rsidP="00046079">
      <w:pPr>
        <w:pStyle w:val="Default"/>
        <w:jc w:val="both"/>
      </w:pPr>
      <w:r w:rsidRPr="0061242D">
        <w:t xml:space="preserve">Настоящее согласие может быть отозвано мною в любое время на основании моего письменного заявления. </w:t>
      </w:r>
    </w:p>
    <w:p w:rsidR="0061242D" w:rsidRPr="0061242D" w:rsidRDefault="0061242D" w:rsidP="00046079">
      <w:pPr>
        <w:pStyle w:val="Default"/>
        <w:jc w:val="both"/>
      </w:pPr>
      <w:r w:rsidRPr="0061242D">
        <w:t>________</w:t>
      </w:r>
      <w:r w:rsidR="001C56FB">
        <w:t>_____________________</w:t>
      </w:r>
      <w:r w:rsidRPr="0061242D">
        <w:t xml:space="preserve">_____________ ______________ _________________ </w:t>
      </w:r>
    </w:p>
    <w:p w:rsidR="0061242D" w:rsidRPr="0061242D" w:rsidRDefault="001C56FB" w:rsidP="00046079">
      <w:pPr>
        <w:pStyle w:val="Default"/>
        <w:jc w:val="both"/>
      </w:pPr>
      <w:r>
        <w:rPr>
          <w:i/>
          <w:iCs/>
        </w:rPr>
        <w:t xml:space="preserve">     </w:t>
      </w:r>
      <w:r w:rsidR="0061242D" w:rsidRPr="0061242D">
        <w:rPr>
          <w:i/>
          <w:iCs/>
        </w:rPr>
        <w:t xml:space="preserve">(дата) </w:t>
      </w:r>
      <w:r>
        <w:rPr>
          <w:i/>
          <w:iCs/>
        </w:rPr>
        <w:t xml:space="preserve">           </w:t>
      </w:r>
      <w:r w:rsidR="0061242D" w:rsidRPr="0061242D">
        <w:rPr>
          <w:i/>
          <w:iCs/>
        </w:rPr>
        <w:t>(подпись лица, давшего согласие)</w:t>
      </w:r>
      <w:r>
        <w:rPr>
          <w:i/>
          <w:iCs/>
        </w:rPr>
        <w:t xml:space="preserve">                 </w:t>
      </w:r>
      <w:r w:rsidR="0061242D" w:rsidRPr="0061242D">
        <w:rPr>
          <w:i/>
          <w:iCs/>
        </w:rPr>
        <w:t xml:space="preserve"> (расшифровка подписи) </w:t>
      </w:r>
    </w:p>
    <w:p w:rsidR="001C56FB" w:rsidRDefault="0061242D" w:rsidP="00046079">
      <w:pPr>
        <w:pStyle w:val="Default"/>
        <w:jc w:val="both"/>
      </w:pPr>
      <w:r w:rsidRPr="0061242D">
        <w:t>__________________________</w:t>
      </w:r>
      <w:r w:rsidR="00661D36">
        <w:t>_______________________________</w:t>
      </w:r>
    </w:p>
    <w:p w:rsidR="0061242D" w:rsidRPr="0061242D" w:rsidRDefault="0061242D" w:rsidP="00046079">
      <w:pPr>
        <w:pStyle w:val="Default"/>
        <w:jc w:val="both"/>
      </w:pPr>
      <w:r w:rsidRPr="0061242D">
        <w:t xml:space="preserve">1. Согласно п.1 ст. 24 Конституции РФ сбор, хранение, использование и распространение информации о частной жизни лица без его согласия не допускаются. </w:t>
      </w:r>
    </w:p>
    <w:p w:rsidR="0061242D" w:rsidRPr="0061242D" w:rsidRDefault="0061242D" w:rsidP="00046079">
      <w:pPr>
        <w:pStyle w:val="Default"/>
        <w:jc w:val="both"/>
      </w:pPr>
      <w:r w:rsidRPr="0061242D">
        <w:t xml:space="preserve">2. Согласно п.1. </w:t>
      </w:r>
      <w:proofErr w:type="spellStart"/>
      <w:r w:rsidRPr="0061242D">
        <w:t>ст</w:t>
      </w:r>
      <w:proofErr w:type="spellEnd"/>
      <w:r w:rsidRPr="0061242D">
        <w:t xml:space="preserve"> 152.1. ГК РФ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Такое согласие не требуется в случаях, когда: </w:t>
      </w:r>
    </w:p>
    <w:p w:rsidR="0061242D" w:rsidRPr="0061242D" w:rsidRDefault="0061242D" w:rsidP="00046079">
      <w:pPr>
        <w:pStyle w:val="Default"/>
        <w:jc w:val="both"/>
      </w:pPr>
      <w:r w:rsidRPr="0061242D">
        <w:t xml:space="preserve">1) использование изображения осуществляется в государственных, общественных или иных публичных интересах; </w:t>
      </w:r>
    </w:p>
    <w:p w:rsidR="0061242D" w:rsidRPr="0061242D" w:rsidRDefault="0061242D" w:rsidP="00046079">
      <w:pPr>
        <w:pStyle w:val="Default"/>
        <w:jc w:val="both"/>
      </w:pPr>
      <w:r w:rsidRPr="0061242D">
        <w:t xml:space="preserve">2) 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использования; </w:t>
      </w:r>
    </w:p>
    <w:p w:rsidR="0061242D" w:rsidRPr="0061242D" w:rsidRDefault="0061242D" w:rsidP="00046079">
      <w:pPr>
        <w:pStyle w:val="Default"/>
        <w:jc w:val="both"/>
      </w:pPr>
      <w:r w:rsidRPr="0061242D">
        <w:t xml:space="preserve">3) гражданин позировал за плату. </w:t>
      </w:r>
    </w:p>
    <w:p w:rsidR="0061242D" w:rsidRPr="0061242D" w:rsidRDefault="0061242D" w:rsidP="00046079">
      <w:pPr>
        <w:pStyle w:val="Default"/>
        <w:jc w:val="both"/>
      </w:pPr>
      <w:r w:rsidRPr="0061242D">
        <w:t xml:space="preserve">3. Согласно п.1 ст.11 Федерального закона от 27.07.2006 №152-ФЗ "О персональных данных"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данных, могут обрабатываться только при наличии согласия в письменной форме субъекта персональных данных. </w:t>
      </w:r>
    </w:p>
    <w:p w:rsidR="002420E8" w:rsidRPr="0061242D" w:rsidRDefault="0061242D" w:rsidP="00046079">
      <w:pPr>
        <w:jc w:val="both"/>
        <w:rPr>
          <w:rFonts w:ascii="Times New Roman" w:hAnsi="Times New Roman" w:cs="Times New Roman"/>
          <w:sz w:val="24"/>
          <w:szCs w:val="24"/>
        </w:rPr>
      </w:pPr>
      <w:r w:rsidRPr="0061242D">
        <w:rPr>
          <w:rFonts w:ascii="Times New Roman" w:hAnsi="Times New Roman" w:cs="Times New Roman"/>
          <w:sz w:val="24"/>
          <w:szCs w:val="24"/>
        </w:rPr>
        <w:t>4. Согласно п.1 ст. 64 Семейного кодекса РФ защита прав и интересов детей возлагается на их родителей, которые являются законными представителями своих детей и выступают в защиту их прав и интересов в отношениях с любыми физическими и юридическими лицами.</w:t>
      </w:r>
    </w:p>
    <w:sectPr w:rsidR="002420E8" w:rsidRPr="0061242D" w:rsidSect="00661D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6A"/>
    <w:rsid w:val="00046079"/>
    <w:rsid w:val="00145E65"/>
    <w:rsid w:val="001C56FB"/>
    <w:rsid w:val="002420E8"/>
    <w:rsid w:val="005657EE"/>
    <w:rsid w:val="005A356A"/>
    <w:rsid w:val="0061242D"/>
    <w:rsid w:val="00661D36"/>
    <w:rsid w:val="00C2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2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4607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56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2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4607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5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Pavel</cp:lastModifiedBy>
  <cp:revision>8</cp:revision>
  <cp:lastPrinted>2018-11-16T07:25:00Z</cp:lastPrinted>
  <dcterms:created xsi:type="dcterms:W3CDTF">2018-11-16T07:10:00Z</dcterms:created>
  <dcterms:modified xsi:type="dcterms:W3CDTF">2021-07-28T05:18:00Z</dcterms:modified>
</cp:coreProperties>
</file>